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7E4" w:rsidRPr="002047E4" w:rsidRDefault="002047E4" w:rsidP="002047E4">
      <w:pPr>
        <w:jc w:val="center"/>
        <w:rPr>
          <w:rFonts w:asciiTheme="majorHAnsi" w:hAnsiTheme="majorHAnsi"/>
          <w:sz w:val="44"/>
        </w:rPr>
      </w:pPr>
    </w:p>
    <w:p w:rsidR="00F70EAD" w:rsidRPr="002047E4" w:rsidRDefault="002047E4" w:rsidP="002047E4">
      <w:pPr>
        <w:jc w:val="center"/>
        <w:rPr>
          <w:rFonts w:asciiTheme="majorHAnsi" w:hAnsiTheme="majorHAnsi"/>
          <w:color w:val="3366FF"/>
          <w:sz w:val="48"/>
        </w:rPr>
      </w:pPr>
      <w:r w:rsidRPr="002047E4">
        <w:rPr>
          <w:rFonts w:asciiTheme="majorHAnsi" w:hAnsiTheme="majorHAnsi"/>
          <w:color w:val="3366FF"/>
          <w:sz w:val="48"/>
        </w:rPr>
        <w:t xml:space="preserve">Your mission this week is to design a </w:t>
      </w:r>
      <w:r w:rsidRPr="002047E4">
        <w:rPr>
          <w:rFonts w:asciiTheme="majorHAnsi" w:hAnsiTheme="majorHAnsi"/>
          <w:b/>
          <w:i/>
          <w:color w:val="3366FF"/>
          <w:sz w:val="48"/>
          <w:u w:val="single"/>
        </w:rPr>
        <w:t>space nappy</w:t>
      </w:r>
      <w:r w:rsidRPr="002047E4">
        <w:rPr>
          <w:rFonts w:asciiTheme="majorHAnsi" w:hAnsiTheme="majorHAnsi"/>
          <w:color w:val="3366FF"/>
          <w:sz w:val="48"/>
        </w:rPr>
        <w:t xml:space="preserve"> (yes you read that right).   </w:t>
      </w:r>
    </w:p>
    <w:p w:rsidR="002047E4" w:rsidRDefault="002047E4" w:rsidP="002047E4">
      <w:pPr>
        <w:jc w:val="center"/>
        <w:rPr>
          <w:rFonts w:asciiTheme="majorHAnsi" w:hAnsiTheme="majorHAnsi"/>
          <w:sz w:val="36"/>
        </w:rPr>
      </w:pPr>
    </w:p>
    <w:p w:rsidR="002047E4" w:rsidRDefault="002047E4" w:rsidP="002047E4">
      <w:pPr>
        <w:jc w:val="center"/>
        <w:rPr>
          <w:rFonts w:asciiTheme="majorHAnsi" w:hAnsiTheme="majorHAnsi"/>
          <w:sz w:val="36"/>
        </w:rPr>
      </w:pPr>
      <w:r>
        <w:rPr>
          <w:rFonts w:asciiTheme="majorHAnsi" w:hAnsiTheme="majorHAnsi"/>
          <w:noProof/>
          <w:sz w:val="36"/>
        </w:rPr>
        <w:drawing>
          <wp:anchor distT="0" distB="0" distL="114300" distR="114300" simplePos="0" relativeHeight="251658240" behindDoc="0" locked="0" layoutInCell="1" allowOverlap="1" wp14:anchorId="68517B4E" wp14:editId="18F457C0">
            <wp:simplePos x="0" y="0"/>
            <wp:positionH relativeFrom="column">
              <wp:posOffset>327025</wp:posOffset>
            </wp:positionH>
            <wp:positionV relativeFrom="paragraph">
              <wp:posOffset>219710</wp:posOffset>
            </wp:positionV>
            <wp:extent cx="1397635" cy="1907540"/>
            <wp:effectExtent l="228600" t="152400" r="227965" b="14986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07 at 12.15.22.png"/>
                    <pic:cNvPicPr/>
                  </pic:nvPicPr>
                  <pic:blipFill>
                    <a:blip r:embed="rId5">
                      <a:extLst>
                        <a:ext uri="{28A0092B-C50C-407E-A947-70E740481C1C}">
                          <a14:useLocalDpi xmlns:a14="http://schemas.microsoft.com/office/drawing/2010/main" val="0"/>
                        </a:ext>
                      </a:extLst>
                    </a:blip>
                    <a:stretch>
                      <a:fillRect/>
                    </a:stretch>
                  </pic:blipFill>
                  <pic:spPr>
                    <a:xfrm rot="20747123">
                      <a:off x="0" y="0"/>
                      <a:ext cx="1397635" cy="1907540"/>
                    </a:xfrm>
                    <a:prstGeom prst="rect">
                      <a:avLst/>
                    </a:prstGeom>
                  </pic:spPr>
                </pic:pic>
              </a:graphicData>
            </a:graphic>
            <wp14:sizeRelH relativeFrom="page">
              <wp14:pctWidth>0</wp14:pctWidth>
            </wp14:sizeRelH>
            <wp14:sizeRelV relativeFrom="page">
              <wp14:pctHeight>0</wp14:pctHeight>
            </wp14:sizeRelV>
          </wp:anchor>
        </w:drawing>
      </w:r>
    </w:p>
    <w:p w:rsidR="002047E4" w:rsidRPr="002047E4" w:rsidRDefault="002047E4" w:rsidP="002047E4">
      <w:pPr>
        <w:jc w:val="center"/>
        <w:rPr>
          <w:rFonts w:asciiTheme="majorHAnsi" w:hAnsiTheme="majorHAnsi"/>
          <w:color w:val="D53250"/>
          <w:sz w:val="36"/>
        </w:rPr>
      </w:pPr>
      <w:r w:rsidRPr="002047E4">
        <w:rPr>
          <w:rFonts w:asciiTheme="majorHAnsi" w:hAnsiTheme="majorHAnsi"/>
          <w:color w:val="D53250"/>
          <w:sz w:val="36"/>
        </w:rPr>
        <w:t>You will need to carry out an investigation to decide which material is most suitable for a space nappy. To do this you will need to explore their capacity to a</w:t>
      </w:r>
      <w:bookmarkStart w:id="0" w:name="_GoBack"/>
      <w:bookmarkEnd w:id="0"/>
      <w:r w:rsidRPr="002047E4">
        <w:rPr>
          <w:rFonts w:asciiTheme="majorHAnsi" w:hAnsiTheme="majorHAnsi"/>
          <w:color w:val="D53250"/>
          <w:sz w:val="36"/>
        </w:rPr>
        <w:t xml:space="preserve">bsorb liquid. </w:t>
      </w:r>
    </w:p>
    <w:p w:rsidR="002047E4" w:rsidRDefault="002047E4" w:rsidP="002047E4">
      <w:pPr>
        <w:jc w:val="center"/>
        <w:rPr>
          <w:rFonts w:asciiTheme="majorHAnsi" w:hAnsiTheme="majorHAnsi"/>
          <w:sz w:val="36"/>
        </w:rPr>
      </w:pPr>
    </w:p>
    <w:p w:rsidR="002047E4" w:rsidRDefault="002047E4" w:rsidP="002047E4">
      <w:pPr>
        <w:jc w:val="center"/>
        <w:rPr>
          <w:rFonts w:asciiTheme="majorHAnsi" w:hAnsiTheme="majorHAnsi"/>
          <w:sz w:val="36"/>
        </w:rPr>
      </w:pPr>
    </w:p>
    <w:p w:rsidR="002047E4" w:rsidRDefault="002047E4" w:rsidP="002047E4">
      <w:pPr>
        <w:jc w:val="center"/>
        <w:rPr>
          <w:rFonts w:asciiTheme="majorHAnsi" w:hAnsiTheme="majorHAnsi"/>
          <w:sz w:val="36"/>
        </w:rPr>
      </w:pPr>
    </w:p>
    <w:p w:rsidR="002047E4" w:rsidRPr="002047E4" w:rsidRDefault="002047E4" w:rsidP="002047E4">
      <w:pPr>
        <w:jc w:val="center"/>
        <w:rPr>
          <w:rFonts w:asciiTheme="majorHAnsi" w:hAnsiTheme="majorHAnsi"/>
          <w:b/>
          <w:color w:val="68D588"/>
          <w:sz w:val="36"/>
        </w:rPr>
      </w:pPr>
      <w:r w:rsidRPr="002047E4">
        <w:rPr>
          <w:rFonts w:asciiTheme="majorHAnsi" w:hAnsiTheme="majorHAnsi"/>
          <w:b/>
          <w:color w:val="68D588"/>
          <w:sz w:val="36"/>
        </w:rPr>
        <w:t>Step 1</w:t>
      </w:r>
      <w:r>
        <w:rPr>
          <w:rFonts w:asciiTheme="majorHAnsi" w:hAnsiTheme="majorHAnsi"/>
          <w:b/>
          <w:color w:val="68D588"/>
          <w:sz w:val="36"/>
        </w:rPr>
        <w:br/>
      </w:r>
    </w:p>
    <w:p w:rsidR="002047E4" w:rsidRPr="002047E4" w:rsidRDefault="002047E4" w:rsidP="002047E4">
      <w:pPr>
        <w:jc w:val="center"/>
        <w:rPr>
          <w:rFonts w:asciiTheme="majorHAnsi" w:hAnsiTheme="majorHAnsi"/>
          <w:color w:val="68D588"/>
          <w:sz w:val="36"/>
        </w:rPr>
      </w:pPr>
      <w:r w:rsidRPr="002047E4">
        <w:rPr>
          <w:rFonts w:asciiTheme="majorHAnsi" w:hAnsiTheme="majorHAnsi"/>
          <w:color w:val="68D588"/>
          <w:sz w:val="36"/>
        </w:rPr>
        <w:t xml:space="preserve">Choose 4-5 household </w:t>
      </w:r>
      <w:r>
        <w:rPr>
          <w:rFonts w:asciiTheme="majorHAnsi" w:hAnsiTheme="majorHAnsi"/>
          <w:color w:val="68D588"/>
          <w:sz w:val="36"/>
        </w:rPr>
        <w:t>materials that you want to test and</w:t>
      </w:r>
      <w:r w:rsidRPr="002047E4">
        <w:rPr>
          <w:rFonts w:asciiTheme="majorHAnsi" w:hAnsiTheme="majorHAnsi"/>
          <w:color w:val="68D588"/>
          <w:sz w:val="36"/>
        </w:rPr>
        <w:t xml:space="preserve"> ensure that the samples you will use are the same size. </w:t>
      </w:r>
    </w:p>
    <w:p w:rsidR="002047E4" w:rsidRDefault="002047E4" w:rsidP="002047E4">
      <w:pPr>
        <w:jc w:val="center"/>
        <w:rPr>
          <w:rFonts w:asciiTheme="majorHAnsi" w:hAnsiTheme="majorHAnsi"/>
          <w:sz w:val="36"/>
        </w:rPr>
      </w:pPr>
    </w:p>
    <w:p w:rsidR="002047E4" w:rsidRDefault="002047E4" w:rsidP="002047E4">
      <w:pPr>
        <w:jc w:val="center"/>
        <w:rPr>
          <w:rFonts w:asciiTheme="majorHAnsi" w:hAnsiTheme="majorHAnsi"/>
          <w:sz w:val="36"/>
        </w:rPr>
      </w:pPr>
    </w:p>
    <w:p w:rsidR="002047E4" w:rsidRPr="002047E4" w:rsidRDefault="002047E4" w:rsidP="002047E4">
      <w:pPr>
        <w:jc w:val="center"/>
        <w:rPr>
          <w:rFonts w:asciiTheme="majorHAnsi" w:hAnsiTheme="majorHAnsi"/>
          <w:b/>
          <w:color w:val="37B7B9"/>
          <w:sz w:val="36"/>
        </w:rPr>
      </w:pPr>
      <w:r w:rsidRPr="002047E4">
        <w:rPr>
          <w:rFonts w:asciiTheme="majorHAnsi" w:hAnsiTheme="majorHAnsi"/>
          <w:b/>
          <w:color w:val="37B7B9"/>
          <w:sz w:val="36"/>
        </w:rPr>
        <w:t xml:space="preserve">Step 2 </w:t>
      </w:r>
      <w:r>
        <w:rPr>
          <w:rFonts w:asciiTheme="majorHAnsi" w:hAnsiTheme="majorHAnsi"/>
          <w:b/>
          <w:color w:val="37B7B9"/>
          <w:sz w:val="36"/>
        </w:rPr>
        <w:br/>
      </w:r>
    </w:p>
    <w:p w:rsidR="002047E4" w:rsidRPr="002047E4" w:rsidRDefault="002047E4" w:rsidP="002047E4">
      <w:pPr>
        <w:jc w:val="center"/>
        <w:rPr>
          <w:rFonts w:asciiTheme="majorHAnsi" w:hAnsiTheme="majorHAnsi"/>
          <w:color w:val="37B7B9"/>
          <w:sz w:val="36"/>
        </w:rPr>
      </w:pPr>
      <w:r w:rsidRPr="002047E4">
        <w:rPr>
          <w:rFonts w:asciiTheme="majorHAnsi" w:hAnsiTheme="majorHAnsi"/>
          <w:color w:val="37B7B9"/>
          <w:sz w:val="36"/>
        </w:rPr>
        <w:t xml:space="preserve">Investigate how absorbent they are. </w:t>
      </w:r>
      <w:r w:rsidRPr="002047E4">
        <w:rPr>
          <w:rFonts w:asciiTheme="majorHAnsi" w:hAnsiTheme="majorHAnsi"/>
          <w:color w:val="37B7B9"/>
          <w:sz w:val="36"/>
        </w:rPr>
        <w:br/>
        <w:t xml:space="preserve">You will need to find a way to measure how much water has been absorbed (you may want to do this by subtracting the amount of water not absorbed from the amount of water you started with). </w:t>
      </w:r>
    </w:p>
    <w:p w:rsidR="002047E4" w:rsidRDefault="002047E4" w:rsidP="002047E4">
      <w:pPr>
        <w:jc w:val="center"/>
        <w:rPr>
          <w:rFonts w:asciiTheme="majorHAnsi" w:hAnsiTheme="majorHAnsi"/>
          <w:sz w:val="36"/>
        </w:rPr>
      </w:pPr>
    </w:p>
    <w:p w:rsidR="002047E4" w:rsidRDefault="002047E4" w:rsidP="002047E4">
      <w:pPr>
        <w:jc w:val="center"/>
        <w:rPr>
          <w:rFonts w:asciiTheme="majorHAnsi" w:hAnsiTheme="majorHAnsi"/>
          <w:sz w:val="36"/>
        </w:rPr>
      </w:pPr>
    </w:p>
    <w:p w:rsidR="002047E4" w:rsidRDefault="002047E4" w:rsidP="002047E4">
      <w:pPr>
        <w:jc w:val="center"/>
        <w:rPr>
          <w:rFonts w:asciiTheme="majorHAnsi" w:hAnsiTheme="majorHAnsi"/>
          <w:sz w:val="36"/>
        </w:rPr>
      </w:pPr>
    </w:p>
    <w:p w:rsidR="002047E4" w:rsidRPr="002047E4" w:rsidRDefault="002047E4" w:rsidP="002047E4">
      <w:pPr>
        <w:jc w:val="center"/>
        <w:rPr>
          <w:rFonts w:asciiTheme="majorHAnsi" w:hAnsiTheme="majorHAnsi"/>
          <w:b/>
          <w:color w:val="B128B4"/>
          <w:sz w:val="36"/>
        </w:rPr>
      </w:pPr>
      <w:r w:rsidRPr="002047E4">
        <w:rPr>
          <w:rFonts w:asciiTheme="majorHAnsi" w:hAnsiTheme="majorHAnsi"/>
          <w:b/>
          <w:color w:val="B128B4"/>
          <w:sz w:val="36"/>
        </w:rPr>
        <w:t>Step 3</w:t>
      </w:r>
      <w:r>
        <w:rPr>
          <w:rFonts w:asciiTheme="majorHAnsi" w:hAnsiTheme="majorHAnsi"/>
          <w:b/>
          <w:color w:val="B128B4"/>
          <w:sz w:val="36"/>
        </w:rPr>
        <w:br/>
      </w:r>
    </w:p>
    <w:p w:rsidR="002047E4" w:rsidRPr="002047E4" w:rsidRDefault="002047E4" w:rsidP="002047E4">
      <w:pPr>
        <w:jc w:val="center"/>
        <w:rPr>
          <w:rFonts w:asciiTheme="majorHAnsi" w:hAnsiTheme="majorHAnsi"/>
          <w:color w:val="B128B4"/>
          <w:sz w:val="36"/>
        </w:rPr>
      </w:pPr>
      <w:r w:rsidRPr="002047E4">
        <w:rPr>
          <w:rFonts w:asciiTheme="majorHAnsi" w:hAnsiTheme="majorHAnsi"/>
          <w:color w:val="B128B4"/>
          <w:sz w:val="36"/>
        </w:rPr>
        <w:t>Record your results – which material is the most absorbent and therefore the most suitable?</w:t>
      </w:r>
    </w:p>
    <w:p w:rsidR="002047E4" w:rsidRPr="002047E4" w:rsidRDefault="002047E4" w:rsidP="002047E4">
      <w:pPr>
        <w:jc w:val="center"/>
        <w:rPr>
          <w:rFonts w:asciiTheme="majorHAnsi" w:hAnsiTheme="majorHAnsi"/>
          <w:color w:val="B41B0E"/>
          <w:sz w:val="36"/>
        </w:rPr>
      </w:pPr>
    </w:p>
    <w:p w:rsidR="002047E4" w:rsidRPr="002047E4" w:rsidRDefault="002047E4" w:rsidP="002047E4">
      <w:pPr>
        <w:jc w:val="center"/>
        <w:rPr>
          <w:rFonts w:asciiTheme="majorHAnsi" w:hAnsiTheme="majorHAnsi"/>
          <w:b/>
          <w:color w:val="E36C0A" w:themeColor="accent6" w:themeShade="BF"/>
          <w:sz w:val="36"/>
        </w:rPr>
      </w:pPr>
      <w:r w:rsidRPr="002047E4">
        <w:rPr>
          <w:rFonts w:asciiTheme="majorHAnsi" w:hAnsiTheme="majorHAnsi"/>
          <w:b/>
          <w:color w:val="E36C0A" w:themeColor="accent6" w:themeShade="BF"/>
          <w:sz w:val="36"/>
        </w:rPr>
        <w:t>Step 4</w:t>
      </w:r>
      <w:r>
        <w:rPr>
          <w:rFonts w:asciiTheme="majorHAnsi" w:hAnsiTheme="majorHAnsi"/>
          <w:b/>
          <w:color w:val="E36C0A" w:themeColor="accent6" w:themeShade="BF"/>
          <w:sz w:val="36"/>
        </w:rPr>
        <w:br/>
      </w:r>
    </w:p>
    <w:p w:rsidR="002047E4" w:rsidRPr="002047E4" w:rsidRDefault="002047E4" w:rsidP="002047E4">
      <w:pPr>
        <w:jc w:val="center"/>
        <w:rPr>
          <w:rFonts w:asciiTheme="majorHAnsi" w:hAnsiTheme="majorHAnsi"/>
          <w:color w:val="E36C0A" w:themeColor="accent6" w:themeShade="BF"/>
          <w:sz w:val="36"/>
        </w:rPr>
      </w:pPr>
      <w:r w:rsidRPr="002047E4">
        <w:rPr>
          <w:rFonts w:asciiTheme="majorHAnsi" w:hAnsiTheme="majorHAnsi"/>
          <w:color w:val="E36C0A" w:themeColor="accent6" w:themeShade="BF"/>
          <w:sz w:val="36"/>
        </w:rPr>
        <w:t>Design you space nappy (labeling the material/materials you will use)</w:t>
      </w:r>
    </w:p>
    <w:p w:rsidR="002047E4" w:rsidRDefault="002047E4" w:rsidP="002047E4">
      <w:pPr>
        <w:jc w:val="center"/>
        <w:rPr>
          <w:rFonts w:asciiTheme="majorHAnsi" w:hAnsiTheme="majorHAnsi"/>
          <w:sz w:val="36"/>
        </w:rPr>
      </w:pPr>
    </w:p>
    <w:p w:rsidR="002047E4" w:rsidRPr="002047E4" w:rsidRDefault="002047E4" w:rsidP="002047E4">
      <w:pPr>
        <w:jc w:val="center"/>
        <w:rPr>
          <w:rFonts w:asciiTheme="majorHAnsi" w:hAnsiTheme="majorHAnsi"/>
          <w:b/>
          <w:color w:val="C6A910"/>
          <w:sz w:val="36"/>
        </w:rPr>
      </w:pPr>
      <w:r w:rsidRPr="002047E4">
        <w:rPr>
          <w:rFonts w:asciiTheme="majorHAnsi" w:hAnsiTheme="majorHAnsi"/>
          <w:b/>
          <w:color w:val="C6A910"/>
          <w:sz w:val="36"/>
        </w:rPr>
        <w:t>Step 5 (optional)</w:t>
      </w:r>
      <w:r>
        <w:rPr>
          <w:rFonts w:asciiTheme="majorHAnsi" w:hAnsiTheme="majorHAnsi"/>
          <w:b/>
          <w:color w:val="C6A910"/>
          <w:sz w:val="36"/>
        </w:rPr>
        <w:br/>
      </w:r>
    </w:p>
    <w:p w:rsidR="002047E4" w:rsidRPr="002047E4" w:rsidRDefault="002047E4" w:rsidP="002047E4">
      <w:pPr>
        <w:jc w:val="center"/>
        <w:rPr>
          <w:rFonts w:asciiTheme="majorHAnsi" w:hAnsiTheme="majorHAnsi"/>
          <w:color w:val="C6A910"/>
          <w:sz w:val="36"/>
        </w:rPr>
      </w:pPr>
      <w:r w:rsidRPr="002047E4">
        <w:rPr>
          <w:rFonts w:asciiTheme="majorHAnsi" w:hAnsiTheme="majorHAnsi"/>
          <w:color w:val="C6A910"/>
          <w:sz w:val="36"/>
        </w:rPr>
        <w:t xml:space="preserve">You may want to make your space nappy or make a prototype. </w:t>
      </w:r>
    </w:p>
    <w:sectPr w:rsidR="002047E4" w:rsidRPr="002047E4" w:rsidSect="002047E4">
      <w:pgSz w:w="11900" w:h="16840"/>
      <w:pgMar w:top="1440" w:right="1800" w:bottom="1440" w:left="1800" w:header="708" w:footer="708" w:gutter="0"/>
      <w:pgBorders>
        <w:top w:val="earth2" w:sz="31" w:space="1" w:color="auto"/>
        <w:left w:val="earth2" w:sz="31" w:space="4" w:color="auto"/>
        <w:bottom w:val="earth2" w:sz="31" w:space="1" w:color="auto"/>
        <w:right w:val="earth2" w:sz="31"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7E4"/>
    <w:rsid w:val="002047E4"/>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5B6B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47E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047E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47E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047E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219821">
      <w:bodyDiv w:val="1"/>
      <w:marLeft w:val="0"/>
      <w:marRight w:val="0"/>
      <w:marTop w:val="0"/>
      <w:marBottom w:val="0"/>
      <w:divBdr>
        <w:top w:val="none" w:sz="0" w:space="0" w:color="auto"/>
        <w:left w:val="none" w:sz="0" w:space="0" w:color="auto"/>
        <w:bottom w:val="none" w:sz="0" w:space="0" w:color="auto"/>
        <w:right w:val="none" w:sz="0" w:space="0" w:color="auto"/>
      </w:divBdr>
    </w:div>
    <w:div w:id="17996846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131</Words>
  <Characters>753</Characters>
  <Application>Microsoft Macintosh Word</Application>
  <DocSecurity>0</DocSecurity>
  <Lines>6</Lines>
  <Paragraphs>1</Paragraphs>
  <ScaleCrop>false</ScaleCrop>
  <Company/>
  <LinksUpToDate>false</LinksUpToDate>
  <CharactersWithSpaces>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Harriett Fletcher</cp:lastModifiedBy>
  <cp:revision>1</cp:revision>
  <dcterms:created xsi:type="dcterms:W3CDTF">2020-05-07T11:04:00Z</dcterms:created>
  <dcterms:modified xsi:type="dcterms:W3CDTF">2020-05-07T11:19:00Z</dcterms:modified>
</cp:coreProperties>
</file>